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Nunito" w:cs="Nunito" w:eastAsia="Nunito" w:hAnsi="Nunito"/>
          <w:b w:val="1"/>
          <w:sz w:val="48"/>
          <w:szCs w:val="48"/>
        </w:rPr>
      </w:pPr>
      <w:r w:rsidDel="00000000" w:rsidR="00000000" w:rsidRPr="00000000">
        <w:rPr>
          <w:rFonts w:ascii="Nunito" w:cs="Nunito" w:eastAsia="Nunito" w:hAnsi="Nunito"/>
          <w:b w:val="1"/>
          <w:sz w:val="48"/>
          <w:szCs w:val="48"/>
          <w:rtl w:val="0"/>
        </w:rPr>
        <w:t xml:space="preserve">Exit Interview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93"/>
        <w:gridCol w:w="4766"/>
        <w:tblGridChange w:id="0">
          <w:tblGrid>
            <w:gridCol w:w="4993"/>
            <w:gridCol w:w="4766"/>
          </w:tblGrid>
        </w:tblGridChange>
      </w:tblGrid>
      <w:t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120" w:before="120"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Staff member leaving: 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Date leaving: </w:t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Date of Interview: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120" w:before="120"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Position: </w:t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Department: </w:t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Manager: </w:t>
            </w:r>
          </w:p>
        </w:tc>
      </w:tr>
      <w:tr>
        <w:trPr>
          <w:trHeight w:val="390.0799999999999" w:hRule="atLeast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Reason for leaving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97" w:hRule="atLeast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Select one or more: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185.0" w:type="dxa"/>
              <w:jc w:val="left"/>
              <w:tblInd w:w="108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66"/>
              <w:gridCol w:w="2808"/>
              <w:gridCol w:w="282"/>
              <w:gridCol w:w="2767"/>
              <w:gridCol w:w="282"/>
              <w:gridCol w:w="2780"/>
              <w:tblGridChange w:id="0">
                <w:tblGrid>
                  <w:gridCol w:w="266"/>
                  <w:gridCol w:w="2808"/>
                  <w:gridCol w:w="282"/>
                  <w:gridCol w:w="2767"/>
                  <w:gridCol w:w="282"/>
                  <w:gridCol w:w="2780"/>
                </w:tblGrid>
              </w:tblGridChange>
            </w:tblGrid>
            <w:tr>
              <w:trPr>
                <w:trHeight w:val="284" w:hRule="atLeast"/>
              </w:trPr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0D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0E">
                  <w:pPr>
                    <w:pStyle w:val="Title"/>
                    <w:keepNext w:val="0"/>
                    <w:keepLines w:val="0"/>
                    <w:tabs>
                      <w:tab w:val="right" w:pos="3236"/>
                    </w:tabs>
                    <w:spacing w:after="0" w:line="240" w:lineRule="auto"/>
                    <w:rPr>
                      <w:rFonts w:ascii="Nunito" w:cs="Nunito" w:eastAsia="Nunito" w:hAnsi="Nunit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sz w:val="22"/>
                      <w:szCs w:val="22"/>
                      <w:rtl w:val="0"/>
                    </w:rPr>
                    <w:t xml:space="preserve">Career opportunity</w:t>
                    <w:tab/>
                  </w:r>
                </w:p>
              </w:tc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0F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10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Better benefits</w:t>
                  </w:r>
                </w:p>
              </w:tc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11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2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Better work/life balance</w:t>
                  </w:r>
                </w:p>
              </w:tc>
            </w:tr>
            <w:tr>
              <w:trPr>
                <w:trHeight w:val="113" w:hRule="atLeast"/>
              </w:trPr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80808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3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4">
                  <w:pPr>
                    <w:pStyle w:val="Title"/>
                    <w:keepNext w:val="0"/>
                    <w:keepLines w:val="0"/>
                    <w:spacing w:after="0" w:line="240" w:lineRule="auto"/>
                    <w:rPr>
                      <w:rFonts w:ascii="Nunito" w:cs="Nunito" w:eastAsia="Nunito" w:hAnsi="Nunit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80808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5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6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80808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7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8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80" w:hRule="atLeast"/>
              </w:trPr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19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1A">
                  <w:pPr>
                    <w:pStyle w:val="Title"/>
                    <w:keepNext w:val="0"/>
                    <w:keepLines w:val="0"/>
                    <w:spacing w:after="0" w:line="240" w:lineRule="auto"/>
                    <w:rPr>
                      <w:rFonts w:ascii="Nunito" w:cs="Nunito" w:eastAsia="Nunito" w:hAnsi="Nunit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sz w:val="22"/>
                      <w:szCs w:val="22"/>
                      <w:rtl w:val="0"/>
                    </w:rPr>
                    <w:t xml:space="preserve">Higher Salary</w:t>
                  </w:r>
                </w:p>
              </w:tc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1B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1C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Career change</w:t>
                  </w:r>
                </w:p>
              </w:tc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1D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E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Closer to home</w:t>
                  </w:r>
                </w:p>
              </w:tc>
            </w:tr>
            <w:tr>
              <w:trPr>
                <w:trHeight w:val="113" w:hRule="atLeast"/>
              </w:trPr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80808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1F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0">
                  <w:pPr>
                    <w:pStyle w:val="Title"/>
                    <w:keepNext w:val="0"/>
                    <w:keepLines w:val="0"/>
                    <w:spacing w:after="0" w:line="240" w:lineRule="auto"/>
                    <w:rPr>
                      <w:rFonts w:ascii="Nunito" w:cs="Nunito" w:eastAsia="Nunito" w:hAnsi="Nunit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80808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1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2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80808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3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4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78" w:hRule="atLeast"/>
              </w:trPr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25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26">
                  <w:pPr>
                    <w:pStyle w:val="Title"/>
                    <w:keepNext w:val="0"/>
                    <w:keepLines w:val="0"/>
                    <w:spacing w:after="0" w:line="240" w:lineRule="auto"/>
                    <w:rPr>
                      <w:rFonts w:ascii="Nunito" w:cs="Nunito" w:eastAsia="Nunito" w:hAnsi="Nunit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sz w:val="22"/>
                      <w:szCs w:val="22"/>
                      <w:rtl w:val="0"/>
                    </w:rPr>
                    <w:t xml:space="preserve">Personal reasons</w:t>
                  </w:r>
                </w:p>
              </w:tc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27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28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Workplace culture</w:t>
                  </w:r>
                </w:p>
              </w:tc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A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Difficult relationships</w:t>
                  </w:r>
                </w:p>
              </w:tc>
            </w:tr>
            <w:tr>
              <w:trPr>
                <w:trHeight w:val="113" w:hRule="atLeast"/>
              </w:trPr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80808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B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C">
                  <w:pPr>
                    <w:pStyle w:val="Title"/>
                    <w:keepNext w:val="0"/>
                    <w:keepLines w:val="0"/>
                    <w:spacing w:after="0" w:line="240" w:lineRule="auto"/>
                    <w:rPr>
                      <w:rFonts w:ascii="Nunito" w:cs="Nunito" w:eastAsia="Nunito" w:hAnsi="Nunit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80808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D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E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2F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0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pStyle w:val="Title"/>
                    <w:keepNext w:val="0"/>
                    <w:keepLines w:val="0"/>
                    <w:spacing w:after="0" w:line="240" w:lineRule="auto"/>
                    <w:rPr>
                      <w:rFonts w:ascii="Nunito" w:cs="Nunito" w:eastAsia="Nunito" w:hAnsi="Nunit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sz w:val="22"/>
                      <w:szCs w:val="22"/>
                      <w:rtl w:val="0"/>
                    </w:rPr>
                    <w:t xml:space="preserve">Job security</w:t>
                  </w:r>
                </w:p>
              </w:tc>
              <w:tc>
                <w:tcPr>
                  <w:tcBorders>
                    <w:top w:color="808080" w:space="0" w:sz="4" w:val="single"/>
                    <w:left w:color="808080" w:space="0" w:sz="4" w:val="single"/>
                    <w:bottom w:color="808080" w:space="0" w:sz="4" w:val="single"/>
                    <w:right w:color="80808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80808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4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Fonts w:ascii="Nunito" w:cs="Nunito" w:eastAsia="Nunito" w:hAnsi="Nunito"/>
                      <w:rtl w:val="0"/>
                    </w:rPr>
                    <w:t xml:space="preserve">Other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5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36">
                  <w:pPr>
                    <w:spacing w:line="240" w:lineRule="auto"/>
                    <w:rPr>
                      <w:rFonts w:ascii="Nunito" w:cs="Nunito" w:eastAsia="Nunito" w:hAnsi="Nuni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.092" w:hRule="atLeast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39">
            <w:pPr>
              <w:spacing w:after="120" w:before="120" w:line="276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The Job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What did you most like about your job? </w:t>
            </w:r>
          </w:p>
          <w:p w:rsidR="00000000" w:rsidDel="00000000" w:rsidP="00000000" w:rsidRDefault="00000000" w:rsidRPr="00000000" w14:paraId="0000003C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What did you most dislike about your job? </w:t>
            </w:r>
          </w:p>
          <w:p w:rsidR="00000000" w:rsidDel="00000000" w:rsidP="00000000" w:rsidRDefault="00000000" w:rsidRPr="00000000" w14:paraId="0000003E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What would you change about the role? </w:t>
            </w:r>
          </w:p>
          <w:p w:rsidR="00000000" w:rsidDel="00000000" w:rsidP="00000000" w:rsidRDefault="00000000" w:rsidRPr="00000000" w14:paraId="00000040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Do you feel that you had the necessary resources and support to enable you to do your job? If not, what was missing? </w:t>
            </w:r>
          </w:p>
          <w:p w:rsidR="00000000" w:rsidDel="00000000" w:rsidP="00000000" w:rsidRDefault="00000000" w:rsidRPr="00000000" w14:paraId="00000042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Did you have clear goals and know what was expected of you in your role? </w:t>
            </w:r>
          </w:p>
          <w:p w:rsidR="00000000" w:rsidDel="00000000" w:rsidP="00000000" w:rsidRDefault="00000000" w:rsidRPr="00000000" w14:paraId="00000044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Were your skills used effectively in your role? </w:t>
            </w:r>
          </w:p>
          <w:p w:rsidR="00000000" w:rsidDel="00000000" w:rsidP="00000000" w:rsidRDefault="00000000" w:rsidRPr="00000000" w14:paraId="00000046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Were the job responsibilities and expectations conveyed accurately during the interview process? </w:t>
            </w:r>
          </w:p>
          <w:p w:rsidR="00000000" w:rsidDel="00000000" w:rsidP="00000000" w:rsidRDefault="00000000" w:rsidRPr="00000000" w14:paraId="00000048">
            <w:pPr>
              <w:spacing w:after="120" w:before="120" w:line="276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The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4C">
            <w:pPr>
              <w:spacing w:before="12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How would you describe your relationship with your manager? </w:t>
            </w:r>
          </w:p>
          <w:p w:rsidR="00000000" w:rsidDel="00000000" w:rsidP="00000000" w:rsidRDefault="00000000" w:rsidRPr="00000000" w14:paraId="0000004D">
            <w:pPr>
              <w:spacing w:before="12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What could your manager do to improve his/her management style and skills? 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Did your manager have sufficient knowledge of your role?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Do you feel your manager recognised and acknowledged your strengths and achievements? 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Did your manager provide constructive feedback?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The Organisation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Was the induction process positive and helpful? 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What did you enjoy about working at </w:t>
            </w: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Company Name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What did you dislike about working at </w:t>
            </w: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Company Name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Do you believe that </w:t>
            </w: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Company Name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was a positive and supportive environment to work in?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Did you clearly understand and feel a part of the accomplishment of </w:t>
            </w: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Company Name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vision and values? 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Do you believe that </w:t>
            </w: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Company Name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has the appropriate facilities and resources available to enable staff to fulfil their roles effectively?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Do you have any suggestions as to how </w:t>
            </w: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Company Name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can improve?  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1">
            <w:pPr>
              <w:spacing w:after="120" w:before="120"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Remuneration and benefits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83">
            <w:pPr>
              <w:spacing w:before="12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Was the salary adequate in relation to responsibilities? </w:t>
            </w:r>
          </w:p>
          <w:p w:rsidR="00000000" w:rsidDel="00000000" w:rsidP="00000000" w:rsidRDefault="00000000" w:rsidRPr="00000000" w14:paraId="00000084">
            <w:pPr>
              <w:spacing w:before="12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Do you believe that work-life balance was promoted and practiced?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Were the organisational benefits and other reward and recognition efforts adequate? 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8B">
            <w:pPr>
              <w:spacing w:after="120" w:before="120"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Other</w:t>
            </w:r>
          </w:p>
        </w:tc>
      </w:tr>
      <w:tr>
        <w:trPr>
          <w:trHeight w:val="3000" w:hRule="atLeast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spacing w:before="12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Would you consider working for </w:t>
            </w: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Company Name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in the future? </w:t>
            </w:r>
          </w:p>
          <w:p w:rsidR="00000000" w:rsidDel="00000000" w:rsidP="00000000" w:rsidRDefault="00000000" w:rsidRPr="00000000" w14:paraId="0000008E">
            <w:pPr>
              <w:spacing w:before="12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before="120"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Would you recommend </w:t>
            </w:r>
            <w:r w:rsidDel="00000000" w:rsidR="00000000" w:rsidRPr="00000000">
              <w:rPr>
                <w:rFonts w:ascii="Nunito" w:cs="Nunito" w:eastAsia="Nunito" w:hAnsi="Nunito"/>
                <w:highlight w:val="yellow"/>
                <w:rtl w:val="0"/>
              </w:rPr>
              <w:t xml:space="preserve">Company Name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as a good place to work?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rPr/>
    </w:pPr>
    <w:r w:rsidDel="00000000" w:rsidR="00000000" w:rsidRPr="00000000">
      <w:rPr>
        <w:rFonts w:ascii="Nunito" w:cs="Nunito" w:eastAsia="Nunito" w:hAnsi="Nunito"/>
        <w:color w:val="666666"/>
        <w:sz w:val="18"/>
        <w:szCs w:val="18"/>
        <w:rtl w:val="0"/>
      </w:rPr>
      <w:t xml:space="preserve">Exit Interview</w:t>
      <w:tab/>
      <w:tab/>
      <w:tab/>
      <w:tab/>
      <w:tab/>
      <w:tab/>
      <w:tab/>
      <w:tab/>
      <w:tab/>
      <w:tab/>
      <w:tab/>
      <w:t xml:space="preserve">           </w:t>
    </w:r>
    <w:r w:rsidDel="00000000" w:rsidR="00000000" w:rsidRPr="00000000">
      <w:rPr>
        <w:rFonts w:ascii="Nunito" w:cs="Nunito" w:eastAsia="Nunito" w:hAnsi="Nunito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jc w:val="right"/>
      <w:rPr>
        <w:rFonts w:ascii="Nunito" w:cs="Nunito" w:eastAsia="Nunito" w:hAnsi="Nunito"/>
        <w:color w:val="999999"/>
        <w:sz w:val="18"/>
        <w:szCs w:val="18"/>
      </w:rPr>
    </w:pPr>
    <w:r w:rsidDel="00000000" w:rsidR="00000000" w:rsidRPr="00000000">
      <w:rPr>
        <w:rFonts w:ascii="Nunito" w:cs="Nunito" w:eastAsia="Nunito" w:hAnsi="Nunito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jc w:val="right"/>
      <w:rPr/>
    </w:pPr>
    <w:r w:rsidDel="00000000" w:rsidR="00000000" w:rsidRPr="00000000">
      <w:rPr>
        <w:rFonts w:ascii="Nunito" w:cs="Nunito" w:eastAsia="Nunito" w:hAnsi="Nunito"/>
        <w:color w:val="666666"/>
        <w:sz w:val="18"/>
        <w:szCs w:val="18"/>
        <w:rtl w:val="0"/>
      </w:rPr>
      <w:t xml:space="preserve">Exit Interview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